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Normal"/>
        <w:bidiVisual w:val="0"/>
        <w:tblW w:w="10428" w:type="dxa"/>
        <w:tblLook w:val="06A0" w:firstRow="1" w:lastRow="0" w:firstColumn="1" w:lastColumn="0" w:noHBand="1" w:noVBand="1"/>
      </w:tblPr>
      <w:tblGrid>
        <w:gridCol w:w="2925"/>
        <w:gridCol w:w="1695"/>
        <w:gridCol w:w="1283"/>
        <w:gridCol w:w="1065"/>
        <w:gridCol w:w="1095"/>
        <w:gridCol w:w="1000"/>
        <w:gridCol w:w="1365"/>
      </w:tblGrid>
      <w:tr w:rsidR="6816E79F" w:rsidTr="78CBDF30" w14:paraId="3B8A0FFF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1C4495C2" w14:textId="2AFCEA74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Feature / Platform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2C2B8AF7" w14:textId="0446A64E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VOICA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42BA4C2A" w14:textId="5256B549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Invoca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53FC1558" w14:textId="33F0BD38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CallRail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01EC4450" w14:textId="13D17CCA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Gong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5A49D9FE" w14:textId="5A50B446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Chorus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7A9D00EB" w14:textId="77700713">
            <w:pPr>
              <w:spacing w:before="0" w:beforeAutospacing="off" w:after="0" w:afterAutospacing="off"/>
              <w:jc w:val="center"/>
            </w:pPr>
            <w:r w:rsidRPr="6816E79F" w:rsidR="6816E79F">
              <w:rPr>
                <w:b w:val="1"/>
                <w:bCs w:val="1"/>
              </w:rPr>
              <w:t>JustCall</w:t>
            </w:r>
          </w:p>
        </w:tc>
      </w:tr>
      <w:tr w:rsidR="6816E79F" w:rsidTr="78CBDF30" w14:paraId="28C3F1E9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301633BB" w14:textId="6AEB4462">
            <w:pPr>
              <w:spacing w:before="0" w:beforeAutospacing="off" w:after="0" w:afterAutospacing="off"/>
            </w:pPr>
            <w:r w:rsidR="6816E79F">
              <w:rPr/>
              <w:t>Call Tracking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0ED5C59F" w14:textId="56453937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031DA3F9" w14:textId="3B22DD98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0A227767" w14:textId="540BC23B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4080A06A" w14:textId="6637AFD1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1AC59800" w14:textId="71C82842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12131316" w14:textId="5472FBF7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2BD67D59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0C22B8AB" w14:textId="66DE0246">
            <w:pPr>
              <w:spacing w:before="0" w:beforeAutospacing="off" w:after="0" w:afterAutospacing="off"/>
            </w:pPr>
            <w:r w:rsidR="6816E79F">
              <w:rPr/>
              <w:t>AI Transcription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43F5801E" w14:textId="4799AD3E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771E0CDF" w14:textId="2FAE5662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206B0B5A" w14:textId="401E6D82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34D21431" w14:textId="22BC552B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66D7BB62" w14:textId="570CCFCA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278D6773" w14:textId="1E3B867B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06FBD041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75F1813C" w14:textId="3C481B12">
            <w:pPr>
              <w:spacing w:before="0" w:beforeAutospacing="off" w:after="0" w:afterAutospacing="off"/>
            </w:pPr>
            <w:r w:rsidR="6816E79F">
              <w:rPr/>
              <w:t>Sentiment Analysis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6FCB69D4" w14:textId="1BFEE00D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4B314387" w14:textId="6F18B1D6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40F4D5C2" w14:textId="3C72D58A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42EF124D" w14:textId="5494BD14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57C2BE41" w14:textId="7E7EB2E4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3781D1C2" w14:textId="60C7542B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46AE3BC9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555D8C7C" w14:textId="1CDF4F49">
            <w:pPr>
              <w:spacing w:before="0" w:beforeAutospacing="off" w:after="0" w:afterAutospacing="off"/>
            </w:pPr>
            <w:r w:rsidR="6816E79F">
              <w:rPr/>
              <w:t>Real-Time Alerts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24F5A4EA" w14:textId="4B6253AF">
            <w:pPr>
              <w:spacing w:before="0" w:beforeAutospacing="off" w:after="0" w:afterAutospacing="off"/>
            </w:pPr>
            <w:r w:rsidR="6816E79F">
              <w:rPr/>
              <w:t>✅ (Strong)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4CB11467" w14:textId="23CD5AD2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6DD38D88" w14:textId="3D197290">
            <w:pPr>
              <w:spacing w:before="0" w:beforeAutospacing="off" w:after="0" w:afterAutospacing="off"/>
            </w:pPr>
            <w:r w:rsidR="6816E79F">
              <w:rPr/>
              <w:t>⚠️ Limited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30FAA06B" w14:textId="5215A09D">
            <w:pPr>
              <w:spacing w:before="0" w:beforeAutospacing="off" w:after="0" w:afterAutospacing="off"/>
            </w:pPr>
            <w:r w:rsidR="6816E79F">
              <w:rPr/>
              <w:t>⚠️ Limited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3783B2D7" w14:textId="22F9C6B6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28E66E3D" w14:textId="02B8DFE4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1CEDE5C3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2A827DF7" w14:textId="3F711D31">
            <w:pPr>
              <w:spacing w:before="0" w:beforeAutospacing="off" w:after="0" w:afterAutospacing="off"/>
            </w:pPr>
            <w:r w:rsidR="6816E79F">
              <w:rPr/>
              <w:t>Workflow Automation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103A5A14" w14:textId="118F69A1">
            <w:pPr>
              <w:spacing w:before="0" w:beforeAutospacing="off" w:after="0" w:afterAutospacing="off"/>
            </w:pPr>
            <w:r w:rsidR="6816E79F">
              <w:rPr/>
              <w:t>✅ (Core strength)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22D9BD77" w14:textId="33AD3729">
            <w:pPr>
              <w:spacing w:before="0" w:beforeAutospacing="off" w:after="0" w:afterAutospacing="off"/>
            </w:pPr>
            <w:r w:rsidR="6816E79F">
              <w:rPr/>
              <w:t>⚠️ Partial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0C2DE53E" w14:textId="5F58D03B">
            <w:pPr>
              <w:spacing w:before="0" w:beforeAutospacing="off" w:after="0" w:afterAutospacing="off"/>
            </w:pPr>
            <w:r w:rsidR="6816E79F">
              <w:rPr/>
              <w:t>⚠️ Basic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6C42BAA2" w14:textId="2D6F4BCB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48D01816" w14:textId="14D34CD6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7320D8F9" w14:textId="74FCBC2F">
            <w:pPr>
              <w:spacing w:before="0" w:beforeAutospacing="off" w:after="0" w:afterAutospacing="off"/>
            </w:pPr>
            <w:r w:rsidR="6816E79F">
              <w:rPr/>
              <w:t>⚠️ Limited</w:t>
            </w:r>
          </w:p>
        </w:tc>
      </w:tr>
      <w:tr w:rsidR="6816E79F" w:rsidTr="78CBDF30" w14:paraId="7250D047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7679E5C5" w14:textId="19B43806">
            <w:pPr>
              <w:spacing w:before="0" w:beforeAutospacing="off" w:after="0" w:afterAutospacing="off"/>
            </w:pPr>
            <w:r w:rsidR="6816E79F">
              <w:rPr/>
              <w:t>Coaching &amp; QA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2FF61F7A" w14:textId="365ACDE7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0E7154E4" w14:textId="389B7BDE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62BD862A" w14:textId="4793BA59">
            <w:pPr>
              <w:spacing w:before="0" w:beforeAutospacing="off" w:after="0" w:afterAutospacing="off"/>
            </w:pPr>
            <w:r w:rsidR="6816E79F">
              <w:rPr/>
              <w:t>⚠️ Basic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27C4BD3C" w14:textId="333570BB">
            <w:pPr>
              <w:spacing w:before="0" w:beforeAutospacing="off" w:after="0" w:afterAutospacing="off"/>
            </w:pPr>
            <w:r w:rsidR="6816E79F">
              <w:rPr/>
              <w:t>✅ (Strong)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09ABFBAC" w14:textId="09CB56BC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36ADAB74" w14:textId="2BFA1040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7B109B98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1BC50DBF" w14:textId="263DFA1D">
            <w:pPr>
              <w:spacing w:before="0" w:beforeAutospacing="off" w:after="0" w:afterAutospacing="off"/>
            </w:pPr>
            <w:r w:rsidR="6816E79F">
              <w:rPr/>
              <w:t>SMB Friendly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6ED5CFA8" w14:textId="7401C738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5BAE7BE3" w14:textId="4E517DBA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3D838997" w14:textId="5EA1CE14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7E2E5E2B" w14:textId="76BA4FC7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69EDE678" w14:textId="6D6BB439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259D4BFA" w14:textId="0D0A8FCF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76DE09D9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0D942413" w14:textId="6F84D661">
            <w:pPr>
              <w:spacing w:before="0" w:beforeAutospacing="off" w:after="0" w:afterAutospacing="off"/>
            </w:pPr>
            <w:r w:rsidR="6816E79F">
              <w:rPr/>
              <w:t>Industry Focus (Home Care)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20236B3A" w14:textId="2F53E59F">
            <w:pPr>
              <w:spacing w:before="0" w:beforeAutospacing="off" w:after="0" w:afterAutospacing="off"/>
            </w:pPr>
            <w:r w:rsidR="6816E79F">
              <w:rPr/>
              <w:t>✅ (Unique)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60ACED9A" w14:textId="31C43FAA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06CEA38B" w14:textId="075ED437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5E184C89" w14:textId="4D913AE6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229C4B5F" w14:textId="694D4EE0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48344578" w14:textId="608769EC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</w:tr>
      <w:tr w:rsidR="6816E79F" w:rsidTr="78CBDF30" w14:paraId="65505B51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794D4A11" w14:textId="4A8AEDE2">
            <w:pPr>
              <w:spacing w:before="0" w:beforeAutospacing="off" w:after="0" w:afterAutospacing="off"/>
            </w:pPr>
            <w:r w:rsidR="6816E79F">
              <w:rPr/>
              <w:t>Deployment Speed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5760C756" w14:textId="3DEDA313">
            <w:pPr>
              <w:spacing w:before="0" w:beforeAutospacing="off" w:after="0" w:afterAutospacing="off"/>
            </w:pPr>
            <w:r w:rsidR="6816E79F">
              <w:rPr/>
              <w:t>✅ Fast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51B73EA4" w14:textId="555E47BC">
            <w:pPr>
              <w:spacing w:before="0" w:beforeAutospacing="off" w:after="0" w:afterAutospacing="off"/>
            </w:pPr>
            <w:r w:rsidR="6816E79F">
              <w:rPr/>
              <w:t>❌ Complex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263722E3" w14:textId="6EE449FF">
            <w:pPr>
              <w:spacing w:before="0" w:beforeAutospacing="off" w:after="0" w:afterAutospacing="off"/>
            </w:pPr>
            <w:r w:rsidR="6816E79F">
              <w:rPr/>
              <w:t>✅ Fast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25BCBCAB" w14:textId="4D54BC1F">
            <w:pPr>
              <w:spacing w:before="0" w:beforeAutospacing="off" w:after="0" w:afterAutospacing="off"/>
            </w:pPr>
            <w:r w:rsidR="6816E79F">
              <w:rPr/>
              <w:t>❌ Slow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210CB512" w14:textId="4BFDC14C">
            <w:pPr>
              <w:spacing w:before="0" w:beforeAutospacing="off" w:after="0" w:afterAutospacing="off"/>
            </w:pPr>
            <w:r w:rsidR="448F1396">
              <w:rPr/>
              <w:t>❌</w:t>
            </w:r>
            <w:r w:rsidR="639D54FB">
              <w:rPr/>
              <w:t>Slow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164075F7" w14:textId="37DF988E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</w:tr>
      <w:tr w:rsidR="6816E79F" w:rsidTr="78CBDF30" w14:paraId="53D839C3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03774D53" w14:textId="368649B9">
            <w:pPr>
              <w:spacing w:before="0" w:beforeAutospacing="off" w:after="0" w:afterAutospacing="off"/>
            </w:pPr>
            <w:r w:rsidR="6816E79F">
              <w:rPr/>
              <w:t>Pricing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0338C021" w14:textId="6D3B7A80">
            <w:pPr>
              <w:spacing w:before="0" w:beforeAutospacing="off" w:after="0" w:afterAutospacing="off"/>
            </w:pPr>
            <w:r w:rsidR="6816E79F">
              <w:rPr/>
              <w:t>💲 Affordable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7B3FF4DB" w14:textId="187EBE10">
            <w:pPr>
              <w:spacing w:before="0" w:beforeAutospacing="off" w:after="0" w:afterAutospacing="off"/>
            </w:pPr>
            <w:r w:rsidR="6816E79F">
              <w:rPr/>
              <w:t>💲💲💲💲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3D0CD58A" w14:textId="33DAF47E">
            <w:pPr>
              <w:spacing w:before="0" w:beforeAutospacing="off" w:after="0" w:afterAutospacing="off"/>
            </w:pPr>
            <w:r w:rsidR="6816E79F">
              <w:rPr/>
              <w:t>💲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27F2FFE8" w14:textId="11B209B4">
            <w:pPr>
              <w:spacing w:before="0" w:beforeAutospacing="off" w:after="0" w:afterAutospacing="off"/>
            </w:pPr>
            <w:r w:rsidR="6816E79F">
              <w:rPr/>
              <w:t>💲💲💲💲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63FC2418" w14:textId="0C04931C">
            <w:pPr>
              <w:spacing w:before="0" w:beforeAutospacing="off" w:after="0" w:afterAutospacing="off"/>
            </w:pPr>
            <w:r w:rsidR="6816E79F">
              <w:rPr/>
              <w:t>💲💲💲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3F10D72B" w14:textId="3B651D0D">
            <w:pPr>
              <w:spacing w:before="0" w:beforeAutospacing="off" w:after="0" w:afterAutospacing="off"/>
            </w:pPr>
            <w:r w:rsidR="6816E79F">
              <w:rPr/>
              <w:t>💲💲</w:t>
            </w:r>
          </w:p>
        </w:tc>
      </w:tr>
      <w:tr w:rsidR="6816E79F" w:rsidTr="78CBDF30" w14:paraId="1F770E5E">
        <w:trPr>
          <w:trHeight w:val="300"/>
        </w:trPr>
        <w:tc>
          <w:tcPr>
            <w:tcW w:w="2925" w:type="dxa"/>
            <w:tcMar/>
            <w:vAlign w:val="center"/>
          </w:tcPr>
          <w:p w:rsidR="6816E79F" w:rsidP="6816E79F" w:rsidRDefault="6816E79F" w14:paraId="56BB1755" w14:textId="31A59F9F">
            <w:pPr>
              <w:spacing w:before="0" w:beforeAutospacing="off" w:after="0" w:afterAutospacing="off"/>
            </w:pPr>
            <w:r w:rsidR="6816E79F">
              <w:rPr/>
              <w:t>End-to-End Platform</w:t>
            </w:r>
          </w:p>
        </w:tc>
        <w:tc>
          <w:tcPr>
            <w:tcW w:w="1695" w:type="dxa"/>
            <w:tcMar/>
            <w:vAlign w:val="center"/>
          </w:tcPr>
          <w:p w:rsidR="6816E79F" w:rsidP="6816E79F" w:rsidRDefault="6816E79F" w14:paraId="467D5313" w14:textId="0DA84525">
            <w:pPr>
              <w:spacing w:before="0" w:beforeAutospacing="off" w:after="0" w:afterAutospacing="off"/>
            </w:pPr>
            <w:r w:rsidR="6816E79F">
              <w:rPr/>
              <w:t>✅</w:t>
            </w:r>
          </w:p>
        </w:tc>
        <w:tc>
          <w:tcPr>
            <w:tcW w:w="1283" w:type="dxa"/>
            <w:tcMar/>
            <w:vAlign w:val="center"/>
          </w:tcPr>
          <w:p w:rsidR="6816E79F" w:rsidP="6816E79F" w:rsidRDefault="6816E79F" w14:paraId="0A5E6B83" w14:textId="6821222C">
            <w:pPr>
              <w:spacing w:before="0" w:beforeAutospacing="off" w:after="0" w:afterAutospacing="off"/>
            </w:pPr>
            <w:r w:rsidR="448F1396">
              <w:rPr/>
              <w:t>⚠️</w:t>
            </w:r>
            <w:r w:rsidR="346B06A6">
              <w:rPr/>
              <w:t>Partial</w:t>
            </w:r>
          </w:p>
        </w:tc>
        <w:tc>
          <w:tcPr>
            <w:tcW w:w="1065" w:type="dxa"/>
            <w:tcMar/>
            <w:vAlign w:val="center"/>
          </w:tcPr>
          <w:p w:rsidR="6816E79F" w:rsidP="6816E79F" w:rsidRDefault="6816E79F" w14:paraId="51AD9B48" w14:textId="2EDB4DAB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95" w:type="dxa"/>
            <w:tcMar/>
            <w:vAlign w:val="center"/>
          </w:tcPr>
          <w:p w:rsidR="6816E79F" w:rsidP="6816E79F" w:rsidRDefault="6816E79F" w14:paraId="748EBA35" w14:textId="606A2D69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000" w:type="dxa"/>
            <w:tcMar/>
            <w:vAlign w:val="center"/>
          </w:tcPr>
          <w:p w:rsidR="6816E79F" w:rsidP="6816E79F" w:rsidRDefault="6816E79F" w14:paraId="72BB69F7" w14:textId="114F3272">
            <w:pPr>
              <w:spacing w:before="0" w:beforeAutospacing="off" w:after="0" w:afterAutospacing="off"/>
            </w:pPr>
            <w:r w:rsidR="6816E79F">
              <w:rPr/>
              <w:t>❌</w:t>
            </w:r>
          </w:p>
        </w:tc>
        <w:tc>
          <w:tcPr>
            <w:tcW w:w="1365" w:type="dxa"/>
            <w:tcMar/>
            <w:vAlign w:val="center"/>
          </w:tcPr>
          <w:p w:rsidR="6816E79F" w:rsidP="6816E79F" w:rsidRDefault="6816E79F" w14:paraId="6544F5ED" w14:textId="145B1F09">
            <w:pPr>
              <w:spacing w:before="0" w:beforeAutospacing="off" w:after="0" w:afterAutospacing="off"/>
            </w:pPr>
            <w:r w:rsidR="448F1396">
              <w:rPr/>
              <w:t>⚠️</w:t>
            </w:r>
            <w:r w:rsidR="05E38743">
              <w:rPr/>
              <w:t>Partial</w:t>
            </w:r>
          </w:p>
        </w:tc>
      </w:tr>
    </w:tbl>
    <w:p xmlns:wp14="http://schemas.microsoft.com/office/word/2010/wordml" wp14:paraId="2C078E63" wp14:textId="012EC499"/>
    <w:p w:rsidR="78CBDF30" w:rsidRDefault="78CBDF30" w14:paraId="0C7CEDEB" w14:textId="2C1F3E13"/>
    <w:p w:rsidR="78CBDF30" w:rsidRDefault="78CBDF30" w14:paraId="617CD27A" w14:textId="3B431854"/>
    <w:p w:rsidR="78CBDF30" w:rsidRDefault="78CBDF30" w14:paraId="40C6E5D3" w14:textId="405DB2A7"/>
    <w:p w:rsidR="78CBDF30" w:rsidRDefault="78CBDF30" w14:paraId="7F679365" w14:textId="61F852DA"/>
    <w:p w:rsidR="78CBDF30" w:rsidRDefault="78CBDF30" w14:paraId="57A2C23E" w14:textId="6215CD7C"/>
    <w:p w:rsidR="78CBDF30" w:rsidRDefault="78CBDF30" w14:paraId="7E580103" w14:textId="2BFB56F3"/>
    <w:p w:rsidR="78CBDF30" w:rsidRDefault="78CBDF30" w14:paraId="2BB179D5" w14:textId="2EFD56EB"/>
    <w:p w:rsidR="78CBDF30" w:rsidRDefault="78CBDF30" w14:paraId="4C9E5F69" w14:textId="5E763F9B"/>
    <w:p w:rsidR="78CBDF30" w:rsidRDefault="78CBDF30" w14:paraId="34BB46E5" w14:textId="7F1F06E1"/>
    <w:p w:rsidR="78CBDF30" w:rsidRDefault="78CBDF30" w14:paraId="1BFE3275" w14:textId="7DAC1146"/>
    <w:p w:rsidR="78CBDF30" w:rsidRDefault="78CBDF30" w14:paraId="636078A4" w14:textId="1748916A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634"/>
        <w:gridCol w:w="1215"/>
        <w:gridCol w:w="1104"/>
        <w:gridCol w:w="1005"/>
        <w:gridCol w:w="688"/>
        <w:gridCol w:w="739"/>
        <w:gridCol w:w="1975"/>
      </w:tblGrid>
      <w:tr w:rsidR="78CBDF30" w:rsidTr="78CBDF30" w14:paraId="5CBD7EEF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2FDAE067" w14:textId="339C2DED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Capability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5F9D2475" w14:textId="59BBB41D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Salesforce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172974B6" w14:textId="142C7155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HubSpot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42A2266C" w14:textId="59B72398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Zoho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2A4D33E6" w14:textId="13CD2F09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Pipedrive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65EFBDA3" w14:textId="5383369E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Freshsales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5292E88D" w14:textId="3DC5F860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PulseBoard</w:t>
            </w:r>
          </w:p>
        </w:tc>
      </w:tr>
      <w:tr w:rsidR="78CBDF30" w:rsidTr="78CBDF30" w14:paraId="0E2D4A3C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2330B6C7" w14:textId="54775FA1">
            <w:pPr>
              <w:spacing w:before="0" w:beforeAutospacing="off" w:after="0" w:afterAutospacing="off"/>
            </w:pPr>
            <w:r w:rsidR="78CBDF30">
              <w:rPr/>
              <w:t>Entire Lifecycle (Inquiry → Retention)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3E7CA913" w14:textId="0B9A7503">
            <w:pPr>
              <w:spacing w:before="0" w:beforeAutospacing="off" w:after="0" w:afterAutospacing="off"/>
            </w:pPr>
            <w:r w:rsidR="78CBDF30">
              <w:rPr/>
              <w:t>⚠️ Partial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68D9FAAA" w14:textId="1F9D0E6F">
            <w:pPr>
              <w:spacing w:before="0" w:beforeAutospacing="off" w:after="0" w:afterAutospacing="off"/>
            </w:pPr>
            <w:r w:rsidR="78CBDF30">
              <w:rPr/>
              <w:t>⚠️ Partial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2A4F7ACD" w14:textId="1E07AA7D">
            <w:pPr>
              <w:spacing w:before="0" w:beforeAutospacing="off" w:after="0" w:afterAutospacing="off"/>
            </w:pPr>
            <w:r w:rsidR="78CBDF30">
              <w:rPr/>
              <w:t>⚠️ Partial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09C07E63" w14:textId="3B07EB81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3F039AC3" w14:textId="4EBA409F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734E4E31" w14:textId="4A1E653F">
            <w:pPr>
              <w:spacing w:before="0" w:beforeAutospacing="off" w:after="0" w:afterAutospacing="off"/>
            </w:pPr>
            <w:r w:rsidR="78CBDF30">
              <w:rPr/>
              <w:t>✅ FULL</w:t>
            </w:r>
          </w:p>
        </w:tc>
      </w:tr>
      <w:tr w:rsidR="78CBDF30" w:rsidTr="78CBDF30" w14:paraId="4EEDAB3D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51453219" w14:textId="708A79FD">
            <w:pPr>
              <w:spacing w:before="0" w:beforeAutospacing="off" w:after="0" w:afterAutospacing="off"/>
            </w:pPr>
            <w:r w:rsidR="78CBDF30">
              <w:rPr/>
              <w:t>Operational Intelligence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39AFA899" w14:textId="46D2B514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41839584" w14:textId="3EAB460E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2D71E332" w14:textId="0EAF0E03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268970F5" w14:textId="0F69056D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57D7D99F" w14:textId="1A593840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6E007329" w14:textId="5EC4361D">
            <w:pPr>
              <w:spacing w:before="0" w:beforeAutospacing="off" w:after="0" w:afterAutospacing="off"/>
            </w:pPr>
            <w:r w:rsidR="78CBDF30">
              <w:rPr/>
              <w:t>✅ CORE FEATURE</w:t>
            </w:r>
          </w:p>
        </w:tc>
      </w:tr>
      <w:tr w:rsidR="78CBDF30" w:rsidTr="78CBDF30" w14:paraId="5AEBE64B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710A59C1" w14:textId="7D697443">
            <w:pPr>
              <w:spacing w:before="0" w:beforeAutospacing="off" w:after="0" w:afterAutospacing="off"/>
            </w:pPr>
            <w:r w:rsidR="78CBDF30">
              <w:rPr/>
              <w:t>Industry Focus (vertical use cases)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4C31EEE9" w14:textId="62AEE4CC">
            <w:pPr>
              <w:spacing w:before="0" w:beforeAutospacing="off" w:after="0" w:afterAutospacing="off"/>
            </w:pPr>
            <w:r w:rsidR="78CBDF30">
              <w:rPr/>
              <w:t>❌ Generic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3A72DD65" w14:textId="0BF3BD33">
            <w:pPr>
              <w:spacing w:before="0" w:beforeAutospacing="off" w:after="0" w:afterAutospacing="off"/>
            </w:pPr>
            <w:r w:rsidR="78CBDF30">
              <w:rPr/>
              <w:t>❌ Generic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50EA98C1" w14:textId="3B0431E8">
            <w:pPr>
              <w:spacing w:before="0" w:beforeAutospacing="off" w:after="0" w:afterAutospacing="off"/>
            </w:pPr>
            <w:r w:rsidR="78CBDF30">
              <w:rPr/>
              <w:t>❌ Generic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75677C5C" w14:textId="1C0A3903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32640CDA" w14:textId="70373634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3DF1E5B0" w14:textId="058EB919">
            <w:pPr>
              <w:spacing w:before="0" w:beforeAutospacing="off" w:after="0" w:afterAutospacing="off"/>
            </w:pPr>
            <w:r w:rsidR="78CBDF30">
              <w:rPr/>
              <w:t>✅ (Service-based advantage)</w:t>
            </w:r>
          </w:p>
        </w:tc>
      </w:tr>
      <w:tr w:rsidR="78CBDF30" w:rsidTr="78CBDF30" w14:paraId="3274FD43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5195A010" w14:textId="2ACE082C">
            <w:pPr>
              <w:spacing w:before="0" w:beforeAutospacing="off" w:after="0" w:afterAutospacing="off"/>
            </w:pPr>
            <w:r w:rsidR="78CBDF30">
              <w:rPr/>
              <w:t>Full Prospect Journey Mapping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31BA7A46" w14:textId="0EA03822">
            <w:pPr>
              <w:spacing w:before="0" w:beforeAutospacing="off" w:after="0" w:afterAutospacing="off"/>
            </w:pPr>
            <w:r w:rsidR="78CBDF30">
              <w:rPr/>
              <w:t>⚠️ Complex setup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491FBA48" w14:textId="268B21D2">
            <w:pPr>
              <w:spacing w:before="0" w:beforeAutospacing="off" w:after="0" w:afterAutospacing="off"/>
            </w:pPr>
            <w:r w:rsidR="78CBDF30">
              <w:rPr/>
              <w:t>⚠️ Limited view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611629C5" w14:textId="73B3CCAA">
            <w:pPr>
              <w:spacing w:before="0" w:beforeAutospacing="off" w:after="0" w:afterAutospacing="off"/>
            </w:pPr>
            <w:r w:rsidR="78CBDF30">
              <w:rPr/>
              <w:t>⚠️ Fragmented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202006DE" w14:textId="4E568F36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01477C41" w14:textId="753CC55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746C96C7" w14:textId="60997572">
            <w:pPr>
              <w:spacing w:before="0" w:beforeAutospacing="off" w:after="0" w:afterAutospacing="off"/>
            </w:pPr>
            <w:r w:rsidR="78CBDF30">
              <w:rPr/>
              <w:t>✅ Native</w:t>
            </w:r>
          </w:p>
        </w:tc>
      </w:tr>
      <w:tr w:rsidR="78CBDF30" w:rsidTr="78CBDF30" w14:paraId="53B2EA07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7BCFD7A4" w14:textId="14F33D3A">
            <w:pPr>
              <w:spacing w:before="0" w:beforeAutospacing="off" w:after="0" w:afterAutospacing="off"/>
            </w:pPr>
            <w:r w:rsidR="78CBDF30">
              <w:rPr/>
              <w:t>Multi-source Tracking (call/email/web)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33D3C5E1" w14:textId="7E9A3FBC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739C1B7E" w14:textId="6B454605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79FA9E96" w14:textId="7A305F9B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1BD68706" w14:textId="21171147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486D8D98" w14:textId="113B8833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7500B7CA" w14:textId="1F476FE9">
            <w:pPr>
              <w:spacing w:before="0" w:beforeAutospacing="off" w:after="0" w:afterAutospacing="off"/>
            </w:pPr>
            <w:r w:rsidR="78CBDF30">
              <w:rPr/>
              <w:t>✅ (Unified view)</w:t>
            </w:r>
          </w:p>
        </w:tc>
      </w:tr>
      <w:tr w:rsidR="78CBDF30" w:rsidTr="78CBDF30" w14:paraId="7FC9924C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3F44D18D" w14:textId="5742C8A5">
            <w:pPr>
              <w:spacing w:before="0" w:beforeAutospacing="off" w:after="0" w:afterAutospacing="off"/>
            </w:pPr>
            <w:r w:rsidR="78CBDF30">
              <w:rPr/>
              <w:t>Lead Source Attribution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06E15F08" w14:textId="1819545D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4C46FF4E" w14:textId="17342B92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19E34D12" w14:textId="701171A8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4B130CE9" w14:textId="46F9B436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1F54AAF6" w14:textId="4F07E82B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6D288AEB" w14:textId="1780698D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30684C09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3E648157" w14:textId="7A8B9532">
            <w:pPr>
              <w:spacing w:before="0" w:beforeAutospacing="off" w:after="0" w:afterAutospacing="off"/>
            </w:pPr>
            <w:r w:rsidR="78CBDF30">
              <w:rPr/>
              <w:t>Team Activity Tracking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61928518" w14:textId="09A8A680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5A2ABB16" w14:textId="63A0FCB8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04325685" w14:textId="45175A50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5504C0FF" w14:textId="482FB3A4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7A46849A" w14:textId="7BC6F84C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4F60DF78" w14:textId="001E1CEE">
            <w:pPr>
              <w:spacing w:before="0" w:beforeAutospacing="off" w:after="0" w:afterAutospacing="off"/>
            </w:pPr>
            <w:r w:rsidR="78CBDF30">
              <w:rPr/>
              <w:t>✅ (with context)</w:t>
            </w:r>
          </w:p>
        </w:tc>
      </w:tr>
      <w:tr w:rsidR="78CBDF30" w:rsidTr="78CBDF30" w14:paraId="531407BD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512028DD" w14:textId="652AA528">
            <w:pPr>
              <w:spacing w:before="0" w:beforeAutospacing="off" w:after="0" w:afterAutospacing="off"/>
            </w:pPr>
            <w:r w:rsidR="78CBDF30">
              <w:rPr/>
              <w:t>Real-Time Alerts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6CD3DE8C" w14:textId="4F27B910">
            <w:pPr>
              <w:spacing w:before="0" w:beforeAutospacing="off" w:after="0" w:afterAutospacing="off"/>
            </w:pPr>
            <w:r w:rsidR="78CBDF30">
              <w:rPr/>
              <w:t>⚠️ Limited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50304351" w14:textId="118F4E1B">
            <w:pPr>
              <w:spacing w:before="0" w:beforeAutospacing="off" w:after="0" w:afterAutospacing="off"/>
            </w:pPr>
            <w:r w:rsidR="78CBDF30">
              <w:rPr/>
              <w:t>⚠️ Limited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79A983A2" w14:textId="1A447DBE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20AB807B" w14:textId="2E724E47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27A104B5" w14:textId="7E592669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6FA94D16" w14:textId="3243154A">
            <w:pPr>
              <w:spacing w:before="0" w:beforeAutospacing="off" w:after="0" w:afterAutospacing="off"/>
            </w:pPr>
            <w:r w:rsidR="78CBDF30">
              <w:rPr/>
              <w:t>✅ STRONG</w:t>
            </w:r>
          </w:p>
        </w:tc>
      </w:tr>
      <w:tr w:rsidR="78CBDF30" w:rsidTr="78CBDF30" w14:paraId="32B92420">
        <w:trPr>
          <w:trHeight w:val="300"/>
        </w:trPr>
        <w:tc>
          <w:tcPr>
            <w:tcW w:w="2634" w:type="dxa"/>
            <w:tcMar/>
            <w:vAlign w:val="center"/>
          </w:tcPr>
          <w:p w:rsidR="78CBDF30" w:rsidP="78CBDF30" w:rsidRDefault="78CBDF30" w14:paraId="675B919C" w14:textId="51E9716B">
            <w:pPr>
              <w:spacing w:before="0" w:beforeAutospacing="off" w:after="0" w:afterAutospacing="off"/>
            </w:pPr>
            <w:r w:rsidR="78CBDF30">
              <w:rPr/>
              <w:t>Ease of Use</w:t>
            </w:r>
          </w:p>
        </w:tc>
        <w:tc>
          <w:tcPr>
            <w:tcW w:w="1215" w:type="dxa"/>
            <w:tcMar/>
            <w:vAlign w:val="center"/>
          </w:tcPr>
          <w:p w:rsidR="78CBDF30" w:rsidP="78CBDF30" w:rsidRDefault="78CBDF30" w14:paraId="69E73F23" w14:textId="1B80BA5C">
            <w:pPr>
              <w:spacing w:before="0" w:beforeAutospacing="off" w:after="0" w:afterAutospacing="off"/>
            </w:pPr>
            <w:r w:rsidR="78CBDF30">
              <w:rPr/>
              <w:t>❌ Complex</w:t>
            </w:r>
          </w:p>
        </w:tc>
        <w:tc>
          <w:tcPr>
            <w:tcW w:w="1104" w:type="dxa"/>
            <w:tcMar/>
            <w:vAlign w:val="center"/>
          </w:tcPr>
          <w:p w:rsidR="78CBDF30" w:rsidP="78CBDF30" w:rsidRDefault="78CBDF30" w14:paraId="71A897E8" w14:textId="2755C3EE">
            <w:pPr>
              <w:spacing w:before="0" w:beforeAutospacing="off" w:after="0" w:afterAutospacing="off"/>
            </w:pPr>
            <w:r w:rsidR="78CBDF30">
              <w:rPr/>
              <w:t>⚠️ Medium</w:t>
            </w:r>
          </w:p>
        </w:tc>
        <w:tc>
          <w:tcPr>
            <w:tcW w:w="1005" w:type="dxa"/>
            <w:tcMar/>
            <w:vAlign w:val="center"/>
          </w:tcPr>
          <w:p w:rsidR="78CBDF30" w:rsidP="78CBDF30" w:rsidRDefault="78CBDF30" w14:paraId="142B14BF" w14:textId="59E75070">
            <w:pPr>
              <w:spacing w:before="0" w:beforeAutospacing="off" w:after="0" w:afterAutospacing="off"/>
            </w:pPr>
            <w:r w:rsidR="78CBDF30">
              <w:rPr/>
              <w:t>⚠️ Medium</w:t>
            </w:r>
          </w:p>
        </w:tc>
        <w:tc>
          <w:tcPr>
            <w:tcW w:w="688" w:type="dxa"/>
            <w:tcMar/>
            <w:vAlign w:val="center"/>
          </w:tcPr>
          <w:p w:rsidR="78CBDF30" w:rsidP="78CBDF30" w:rsidRDefault="78CBDF30" w14:paraId="71A876AD" w14:textId="44B6FB0B">
            <w:pPr>
              <w:spacing w:before="0" w:beforeAutospacing="off" w:after="0" w:afterAutospacing="off"/>
            </w:pPr>
            <w:r w:rsidR="78CBDF30">
              <w:rPr/>
              <w:t>✅ Easy</w:t>
            </w:r>
          </w:p>
        </w:tc>
        <w:tc>
          <w:tcPr>
            <w:tcW w:w="739" w:type="dxa"/>
            <w:tcMar/>
            <w:vAlign w:val="center"/>
          </w:tcPr>
          <w:p w:rsidR="78CBDF30" w:rsidP="78CBDF30" w:rsidRDefault="78CBDF30" w14:paraId="0C115C66" w14:textId="388FD43B">
            <w:pPr>
              <w:spacing w:before="0" w:beforeAutospacing="off" w:after="0" w:afterAutospacing="off"/>
            </w:pPr>
            <w:r w:rsidR="78CBDF30">
              <w:rPr/>
              <w:t>✅ Easy</w:t>
            </w:r>
          </w:p>
        </w:tc>
        <w:tc>
          <w:tcPr>
            <w:tcW w:w="1975" w:type="dxa"/>
            <w:tcMar/>
            <w:vAlign w:val="center"/>
          </w:tcPr>
          <w:p w:rsidR="78CBDF30" w:rsidP="78CBDF30" w:rsidRDefault="78CBDF30" w14:paraId="6C1A9274" w14:textId="2CCE1054">
            <w:pPr>
              <w:spacing w:before="0" w:beforeAutospacing="off" w:after="0" w:afterAutospacing="off"/>
            </w:pPr>
            <w:r w:rsidR="78CBDF30">
              <w:rPr/>
              <w:t>✅ (Position strongly)</w:t>
            </w:r>
          </w:p>
        </w:tc>
      </w:tr>
    </w:tbl>
    <w:p w:rsidR="78CBDF30" w:rsidRDefault="78CBDF30" w14:paraId="26A0AE93" w14:textId="44B6AC0F"/>
    <w:p w:rsidR="78CBDF30" w:rsidRDefault="78CBDF30" w14:paraId="0E657A8A" w14:textId="2E21FE0D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428"/>
        <w:gridCol w:w="2135"/>
        <w:gridCol w:w="704"/>
        <w:gridCol w:w="870"/>
        <w:gridCol w:w="781"/>
        <w:gridCol w:w="1186"/>
        <w:gridCol w:w="521"/>
        <w:gridCol w:w="734"/>
      </w:tblGrid>
      <w:tr w:rsidR="78CBDF30" w:rsidTr="78CBDF30" w14:paraId="30BFBE05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208A6F2F" w14:textId="13802C80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Feature / Capability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650634D4" w14:textId="02D96740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Your Client Assessment App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2628D403" w14:textId="4B0DC80B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AxisCare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79458CAD" w14:textId="6299E367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AlayaCare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687E0E26" w14:textId="58D7639A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WellSky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20338ECF" w14:textId="2125B620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CareSmartz360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4CD434FB" w14:textId="3FE6816D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Axxess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532216D4" w14:textId="73738D1D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ShiftCare</w:t>
            </w:r>
          </w:p>
        </w:tc>
      </w:tr>
      <w:tr w:rsidR="78CBDF30" w:rsidTr="78CBDF30" w14:paraId="7B2D0296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3FB2E93F" w14:textId="0D63EC18">
            <w:pPr>
              <w:spacing w:before="0" w:beforeAutospacing="off" w:after="0" w:afterAutospacing="off"/>
            </w:pPr>
            <w:r w:rsidR="78CBDF30">
              <w:rPr/>
              <w:t>Digital Assessments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1F0B5F2C" w14:textId="5374A9F8">
            <w:pPr>
              <w:spacing w:before="0" w:beforeAutospacing="off" w:after="0" w:afterAutospacing="off"/>
            </w:pPr>
            <w:r w:rsidR="78CBDF30">
              <w:rPr/>
              <w:t>✅ Advanced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1B584E34" w14:textId="24E2F7A3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53E33A31" w14:textId="7D864A7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7BC53A8E" w14:textId="223BE9BE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4845B188" w14:textId="0AC71F01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45034AC1" w14:textId="2207776E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5EA71D0E" w14:textId="43A72F1A">
            <w:pPr>
              <w:spacing w:before="0" w:beforeAutospacing="off" w:after="0" w:afterAutospacing="off"/>
            </w:pPr>
            <w:r w:rsidR="78CBDF30">
              <w:rPr/>
              <w:t>⚠️ Basic</w:t>
            </w:r>
          </w:p>
        </w:tc>
      </w:tr>
      <w:tr w:rsidR="78CBDF30" w:rsidTr="78CBDF30" w14:paraId="43C06F33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0C55A3A2" w14:textId="5622EF3F">
            <w:pPr>
              <w:spacing w:before="0" w:beforeAutospacing="off" w:after="0" w:afterAutospacing="off"/>
            </w:pPr>
            <w:r w:rsidR="78CBDF30">
              <w:rPr/>
              <w:t>Custom Forms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2E2B5AFE" w14:textId="18023330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7F022249" w14:textId="37746F42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65F3EC2F" w14:textId="53CFCFD8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52137088" w14:textId="21F3B966">
            <w:pPr>
              <w:spacing w:before="0" w:beforeAutospacing="off" w:after="0" w:afterAutospacing="off"/>
            </w:pPr>
            <w:r w:rsidR="78CBDF30">
              <w:rPr/>
              <w:t>⚠️ Limited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239C742E" w14:textId="768D0BA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1C3A88B5" w14:textId="5AA3775B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201D3EA3" w14:textId="10F7887B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5D433EE9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27F4E89B" w14:textId="6A3C3701">
            <w:pPr>
              <w:spacing w:before="0" w:beforeAutospacing="off" w:after="0" w:afterAutospacing="off"/>
            </w:pPr>
            <w:r w:rsidR="78CBDF30">
              <w:rPr/>
              <w:t>Care Plan Creation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6D0A8C5B" w14:textId="1E9725E4">
            <w:pPr>
              <w:spacing w:before="0" w:beforeAutospacing="off" w:after="0" w:afterAutospacing="off"/>
            </w:pPr>
            <w:r w:rsidR="78CBDF30">
              <w:rPr/>
              <w:t>✅ Intelligent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0F90D1BA" w14:textId="2EE01CFD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62951125" w14:textId="7D8CD9CB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13BF19CF" w14:textId="2D2FBE6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30E8D3EB" w14:textId="28F051E0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4ECFCE4F" w14:textId="77F1A1BC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53890D7A" w14:textId="71C5BD61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5A67378A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0FD6A081" w14:textId="0CE3B205">
            <w:pPr>
              <w:spacing w:before="0" w:beforeAutospacing="off" w:after="0" w:afterAutospacing="off"/>
            </w:pPr>
            <w:r w:rsidR="78CBDF30">
              <w:rPr/>
              <w:t>Client Onboarding Speed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4A46CCAE" w14:textId="39DEB999">
            <w:pPr>
              <w:spacing w:before="0" w:beforeAutospacing="off" w:after="0" w:afterAutospacing="off"/>
            </w:pPr>
            <w:r w:rsidR="78CBDF30">
              <w:rPr/>
              <w:t>✅ Fast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044C7897" w14:textId="5636BD2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754C181F" w14:textId="1A111996">
            <w:pPr>
              <w:spacing w:before="0" w:beforeAutospacing="off" w:after="0" w:afterAutospacing="off"/>
            </w:pPr>
            <w:r w:rsidR="78CBDF30">
              <w:rPr/>
              <w:t>❌ Slow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5C917659" w14:textId="61DD213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255D7806" w14:textId="1F015832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2863B4AB" w14:textId="66048182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34278333" w14:textId="1335BCD8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17B1C731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1BC90E45" w14:textId="7D32D77D">
            <w:pPr>
              <w:spacing w:before="0" w:beforeAutospacing="off" w:after="0" w:afterAutospacing="off"/>
            </w:pPr>
            <w:r w:rsidR="78CBDF30">
              <w:rPr/>
              <w:t>Centralized Documentation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5FFC093B" w14:textId="6BCE5A11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6DF8C0E8" w14:textId="245DBBF9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265B365A" w14:textId="35B8E44F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1FC50183" w14:textId="20484A55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3ABD590F" w14:textId="09A85738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703209E2" w14:textId="5AFBC051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7620B2E6" w14:textId="42C80B25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2FEB135C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2C9F5B33" w14:textId="7C2B0428">
            <w:pPr>
              <w:spacing w:before="0" w:beforeAutospacing="off" w:after="0" w:afterAutospacing="off"/>
            </w:pPr>
            <w:r w:rsidR="78CBDF30">
              <w:rPr/>
              <w:t>E-signatures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388F6F6E" w14:textId="60103E5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07F41B33" w14:textId="2DE250EA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3F991411" w14:textId="7CE0F02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5705135E" w14:textId="0DA30980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57C5502F" w14:textId="246E441E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00EEC7DA" w14:textId="500D0160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16EF4724" w14:textId="25EF00CE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6E7DFB93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0D11868C" w14:textId="1E4CFA6B">
            <w:pPr>
              <w:spacing w:before="0" w:beforeAutospacing="off" w:after="0" w:afterAutospacing="off"/>
            </w:pPr>
            <w:r w:rsidR="78CBDF30">
              <w:rPr/>
              <w:t>Assessment Intelligence (AI)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0AC90970" w14:textId="067DFF63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36F894DC" w14:textId="137E76A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327F38B9" w14:textId="7981B2B9">
            <w:pPr>
              <w:spacing w:before="0" w:beforeAutospacing="off" w:after="0" w:afterAutospacing="off"/>
            </w:pPr>
            <w:r w:rsidR="78CBDF30">
              <w:rPr/>
              <w:t>⚠️ Partial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572418E7" w14:textId="6185013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26577CDD" w14:textId="38BCCE2F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3FA12E10" w14:textId="6C7CB347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37BC61C2" w14:textId="17B212AA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2C64ADED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1A73FE06" w14:textId="4F4B831F">
            <w:pPr>
              <w:spacing w:before="0" w:beforeAutospacing="off" w:after="0" w:afterAutospacing="off"/>
            </w:pPr>
            <w:r w:rsidR="78CBDF30">
              <w:rPr/>
              <w:t>Caregiver Matching Intelligence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538C2FEF" w14:textId="11050004">
            <w:pPr>
              <w:spacing w:before="0" w:beforeAutospacing="off" w:after="0" w:afterAutospacing="off"/>
            </w:pPr>
            <w:r w:rsidR="78CBDF30">
              <w:rPr/>
              <w:t>✅ Advanced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130ACB30" w14:textId="5F1DA24A">
            <w:pPr>
              <w:spacing w:before="0" w:beforeAutospacing="off" w:after="0" w:afterAutospacing="off"/>
            </w:pPr>
            <w:r w:rsidR="78CBDF30">
              <w:rPr/>
              <w:t>⚠️ Basic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2156B9F2" w14:textId="6673CCD8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5147F814" w14:textId="5F46C29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5F1382EC" w14:textId="526BF803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4EDB8F26" w14:textId="470CF0DF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745810B6" w14:textId="62822FA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0CC06AA2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11AC6E44" w14:textId="6D994967">
            <w:pPr>
              <w:spacing w:before="0" w:beforeAutospacing="off" w:after="0" w:afterAutospacing="off"/>
            </w:pPr>
            <w:r w:rsidR="78CBDF30">
              <w:rPr/>
              <w:t>Journey Tracking (Inquiry→Care)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4D8D3881" w14:textId="56FD7CC8">
            <w:pPr>
              <w:spacing w:before="0" w:beforeAutospacing="off" w:after="0" w:afterAutospacing="off"/>
            </w:pPr>
            <w:r w:rsidR="78CBDF30">
              <w:rPr/>
              <w:t>✅ UNIQUE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17781D90" w14:textId="265817A2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0576F230" w14:textId="15147BAD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62A8653E" w14:textId="7263D486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6D2146BB" w14:textId="42A3F2FC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37FAB1EF" w14:textId="24D97EF2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62279DD3" w14:textId="209FD430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66C5A232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4F23A571" w14:textId="49DFE6C0">
            <w:pPr>
              <w:spacing w:before="0" w:beforeAutospacing="off" w:after="0" w:afterAutospacing="off"/>
            </w:pPr>
            <w:r w:rsidR="78CBDF30">
              <w:rPr/>
              <w:t>Real-Time Alerts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762C2C49" w14:textId="0EE41FA2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5D3D1706" w14:textId="7CB6B5FF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70828F99" w14:textId="64954D96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357988B4" w14:textId="78591660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213DEFC4" w14:textId="03F0C591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5B1D2376" w14:textId="1CC745D1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23434096" w14:textId="205A8C3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033577F0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44BD05C3" w14:textId="70158354">
            <w:pPr>
              <w:spacing w:before="0" w:beforeAutospacing="off" w:after="0" w:afterAutospacing="off"/>
            </w:pPr>
            <w:r w:rsidR="78CBDF30">
              <w:rPr/>
              <w:t>Family Transparency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4D6CB131" w14:textId="3612E849">
            <w:pPr>
              <w:spacing w:before="0" w:beforeAutospacing="off" w:after="0" w:afterAutospacing="off"/>
            </w:pPr>
            <w:r w:rsidR="78CBDF30">
              <w:rPr/>
              <w:t>✅ Strong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1715F7C4" w14:textId="4E4EFE0E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162BEDF6" w14:textId="57A13F67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48AE03C4" w14:textId="1A7D62D4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7FA4A64E" w14:textId="66FBBE45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6E32E90F" w14:textId="6BB73BEC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10D892A2" w14:textId="52C89BE9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7B956BC6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1DFB01D8" w14:textId="3B1E614A">
            <w:pPr>
              <w:spacing w:before="0" w:beforeAutospacing="off" w:after="0" w:afterAutospacing="off"/>
            </w:pPr>
            <w:r w:rsidR="78CBDF30">
              <w:rPr/>
              <w:t>Ease of Use / UX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11FAD269" w14:textId="7243EB00">
            <w:pPr>
              <w:spacing w:before="0" w:beforeAutospacing="off" w:after="0" w:afterAutospacing="off"/>
            </w:pPr>
            <w:r w:rsidR="78CBDF30">
              <w:rPr/>
              <w:t>✅ High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2994EF5C" w14:textId="5B49435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4E2AA82B" w14:textId="3A372E3E">
            <w:pPr>
              <w:spacing w:before="0" w:beforeAutospacing="off" w:after="0" w:afterAutospacing="off"/>
            </w:pPr>
            <w:r w:rsidR="78CBDF30">
              <w:rPr/>
              <w:t>❌ Complex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1B20894E" w14:textId="7363D062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04DA1E42" w14:textId="4C3C64DC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3683EE28" w14:textId="08C2567C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28DCEC48" w14:textId="3BC6ABD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3FA41172">
        <w:trPr>
          <w:trHeight w:val="300"/>
        </w:trPr>
        <w:tc>
          <w:tcPr>
            <w:tcW w:w="2428" w:type="dxa"/>
            <w:tcMar/>
            <w:vAlign w:val="center"/>
          </w:tcPr>
          <w:p w:rsidR="78CBDF30" w:rsidP="78CBDF30" w:rsidRDefault="78CBDF30" w14:paraId="351ED6DE" w14:textId="126195D9">
            <w:pPr>
              <w:spacing w:before="0" w:beforeAutospacing="off" w:after="0" w:afterAutospacing="off"/>
            </w:pPr>
            <w:r w:rsidR="78CBDF30">
              <w:rPr/>
              <w:t>Voice-to-Assessment</w:t>
            </w:r>
          </w:p>
        </w:tc>
        <w:tc>
          <w:tcPr>
            <w:tcW w:w="2135" w:type="dxa"/>
            <w:tcMar/>
            <w:vAlign w:val="center"/>
          </w:tcPr>
          <w:p w:rsidR="78CBDF30" w:rsidP="78CBDF30" w:rsidRDefault="78CBDF30" w14:paraId="6781AE59" w14:textId="5636E977">
            <w:pPr>
              <w:spacing w:before="0" w:beforeAutospacing="off" w:after="0" w:afterAutospacing="off"/>
            </w:pPr>
            <w:r w:rsidR="78CBDF30">
              <w:rPr/>
              <w:t>✅ UNIQUE</w:t>
            </w:r>
          </w:p>
        </w:tc>
        <w:tc>
          <w:tcPr>
            <w:tcW w:w="704" w:type="dxa"/>
            <w:tcMar/>
            <w:vAlign w:val="center"/>
          </w:tcPr>
          <w:p w:rsidR="78CBDF30" w:rsidP="78CBDF30" w:rsidRDefault="78CBDF30" w14:paraId="2B1F9142" w14:textId="2F3C3E0C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70" w:type="dxa"/>
            <w:tcMar/>
            <w:vAlign w:val="center"/>
          </w:tcPr>
          <w:p w:rsidR="78CBDF30" w:rsidP="78CBDF30" w:rsidRDefault="78CBDF30" w14:paraId="3CC28CD1" w14:textId="2FF7261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81" w:type="dxa"/>
            <w:tcMar/>
            <w:vAlign w:val="center"/>
          </w:tcPr>
          <w:p w:rsidR="78CBDF30" w:rsidP="78CBDF30" w:rsidRDefault="78CBDF30" w14:paraId="3AC180F2" w14:textId="1879F46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186" w:type="dxa"/>
            <w:tcMar/>
            <w:vAlign w:val="center"/>
          </w:tcPr>
          <w:p w:rsidR="78CBDF30" w:rsidP="78CBDF30" w:rsidRDefault="78CBDF30" w14:paraId="23330D93" w14:textId="04AFDBAE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521" w:type="dxa"/>
            <w:tcMar/>
            <w:vAlign w:val="center"/>
          </w:tcPr>
          <w:p w:rsidR="78CBDF30" w:rsidP="78CBDF30" w:rsidRDefault="78CBDF30" w14:paraId="1C30ABFD" w14:textId="4FEFE33E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734" w:type="dxa"/>
            <w:tcMar/>
            <w:vAlign w:val="center"/>
          </w:tcPr>
          <w:p w:rsidR="78CBDF30" w:rsidP="78CBDF30" w:rsidRDefault="78CBDF30" w14:paraId="43DC35C9" w14:textId="06325D0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</w:tbl>
    <w:p w:rsidR="78CBDF30" w:rsidRDefault="78CBDF30" w14:paraId="2CAD7F0C" w14:textId="00B37D2E"/>
    <w:p w:rsidR="78CBDF30" w:rsidRDefault="78CBDF30" w14:paraId="734B1B21" w14:textId="0A8750FD"/>
    <w:p w:rsidR="78CBDF30" w:rsidRDefault="78CBDF30" w14:paraId="56A0B1B6" w14:textId="03FBA311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359"/>
        <w:gridCol w:w="2067"/>
        <w:gridCol w:w="694"/>
        <w:gridCol w:w="1355"/>
        <w:gridCol w:w="853"/>
        <w:gridCol w:w="1014"/>
        <w:gridCol w:w="889"/>
      </w:tblGrid>
      <w:tr w:rsidR="78CBDF30" w:rsidTr="78CBDF30" w14:paraId="4BCC7480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2AF4BB41" w14:textId="2D8EC054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Feature / Capability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4F5D4A3E" w14:textId="5ACAE139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Your Caregiver App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3EAA1D78" w14:textId="4BCB094C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Apploi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4F7546E6" w14:textId="1C4D3C09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CareConnect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103CB700" w14:textId="1FA67ED3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Empeon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5268448E" w14:textId="35C2F1EA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Workable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154B7A8C" w14:textId="5F6E5307">
            <w:pPr>
              <w:spacing w:before="0" w:beforeAutospacing="off" w:after="0" w:afterAutospacing="off"/>
              <w:jc w:val="center"/>
            </w:pPr>
            <w:r w:rsidRPr="78CBDF30" w:rsidR="78CBDF30">
              <w:rPr>
                <w:b w:val="1"/>
                <w:bCs w:val="1"/>
              </w:rPr>
              <w:t>CEIPAL</w:t>
            </w:r>
          </w:p>
        </w:tc>
      </w:tr>
      <w:tr w:rsidR="78CBDF30" w:rsidTr="78CBDF30" w14:paraId="37A645F5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6107D33D" w14:textId="0AD66DF7">
            <w:pPr>
              <w:spacing w:before="0" w:beforeAutospacing="off" w:after="0" w:afterAutospacing="off"/>
            </w:pPr>
            <w:r w:rsidR="78CBDF30">
              <w:rPr/>
              <w:t>Healthcare-specific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34C48724" w14:textId="7044BD38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01DB4E95" w14:textId="6828F542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3148C985" w14:textId="6CFA0E1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450539FE" w14:textId="6EF19985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3AA06AAE" w14:textId="23D496F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46DCA8A8" w14:textId="223EEC35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6A88C401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28863338" w14:textId="3EA6E90D">
            <w:pPr>
              <w:spacing w:before="0" w:beforeAutospacing="off" w:after="0" w:afterAutospacing="off"/>
            </w:pPr>
            <w:r w:rsidR="78CBDF30">
              <w:rPr/>
              <w:t>End-to-end hiring → onboarding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0466FC0A" w14:textId="53996482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25551EF4" w14:textId="367D56A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5F92807E" w14:textId="0F5CD88F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3637747D" w14:textId="4B4D6843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6957DD56" w14:textId="57F0FF03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0E4651B5" w14:textId="6B5BDF8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49731937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57ABCA89" w14:textId="32E56E7E">
            <w:pPr>
              <w:spacing w:before="0" w:beforeAutospacing="off" w:after="0" w:afterAutospacing="off"/>
            </w:pPr>
            <w:r w:rsidR="78CBDF30">
              <w:rPr/>
              <w:t>Caregiver-specific workflows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761D8556" w14:textId="56D7AA8A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1A1C6A03" w14:textId="0797396B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35A81C4E" w14:textId="3108EC1A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78D84124" w14:textId="286C5F98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197900D6" w14:textId="0802C6B2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7DD7054A" w14:textId="5A61A876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2E449BA3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09E15FE9" w14:textId="44913642">
            <w:pPr>
              <w:spacing w:before="0" w:beforeAutospacing="off" w:after="0" w:afterAutospacing="off"/>
            </w:pPr>
            <w:r w:rsidR="78CBDF30">
              <w:rPr/>
              <w:t>Credential &amp; compliance tracking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7E579CF5" w14:textId="3A5BB844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0568E54D" w14:textId="38FB4E93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204FBA51" w14:textId="617CEBEA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43823AA2" w14:textId="5BF898EB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166CF632" w14:textId="62575A2E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2C892E75" w14:textId="66B3FD92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4F8CC5E9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6043B15F" w14:textId="6BA72763">
            <w:pPr>
              <w:spacing w:before="0" w:beforeAutospacing="off" w:after="0" w:afterAutospacing="off"/>
            </w:pPr>
            <w:r w:rsidR="78CBDF30">
              <w:rPr/>
              <w:t>Real-time pipeline visibility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11423626" w14:textId="6B5CEAA9">
            <w:pPr>
              <w:spacing w:before="0" w:beforeAutospacing="off" w:after="0" w:afterAutospacing="off"/>
            </w:pPr>
            <w:r w:rsidR="78CBDF30">
              <w:rPr/>
              <w:t>✅ (strong)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128EB3A1" w14:textId="5142ACD0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21CA1B7E" w14:textId="10F8E563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077A8179" w14:textId="3305E86D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67856A50" w14:textId="3917B9B5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524DED8E" w14:textId="39E8BA27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</w:tr>
      <w:tr w:rsidR="78CBDF30" w:rsidTr="78CBDF30" w14:paraId="31A29F1F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10287742" w14:textId="6E09727B">
            <w:pPr>
              <w:spacing w:before="0" w:beforeAutospacing="off" w:after="0" w:afterAutospacing="off"/>
            </w:pPr>
            <w:r w:rsidR="78CBDF30">
              <w:rPr/>
              <w:t>AI-driven insights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4AC0ED65" w14:textId="659E021C">
            <w:pPr>
              <w:spacing w:before="0" w:beforeAutospacing="off" w:after="0" w:afterAutospacing="off"/>
            </w:pPr>
            <w:r w:rsidR="78CBDF30">
              <w:rPr/>
              <w:t>✅ (opportunity)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0690D8B2" w14:textId="14C9460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1812E3D4" w14:textId="67D4B131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614651AC" w14:textId="377D197E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0C6BD7CB" w14:textId="5F85E451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4F5C0F36" w14:textId="4198C3D6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0938962E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72B46B1E" w14:textId="10DE6369">
            <w:pPr>
              <w:spacing w:before="0" w:beforeAutospacing="off" w:after="0" w:afterAutospacing="off"/>
            </w:pPr>
            <w:r w:rsidR="78CBDF30">
              <w:rPr/>
              <w:t>Integrated communication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5FAC3E72" w14:textId="746C3F5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5ED786B1" w14:textId="3469755D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3ABFED19" w14:textId="50686E33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1CA85171" w14:textId="2AA8E2CA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36639DE1" w14:textId="1FF41B5A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07762DA4" w14:textId="24466D32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6E5676AD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5EE83018" w14:textId="045B2589">
            <w:pPr>
              <w:spacing w:before="0" w:beforeAutospacing="off" w:after="0" w:afterAutospacing="off"/>
            </w:pPr>
            <w:r w:rsidR="78CBDF30">
              <w:rPr/>
              <w:t>Mobile-first onboarding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403C0284" w14:textId="356980B4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42691D10" w14:textId="4C18E24F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2B2A7EF3" w14:textId="2B8EE1BF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346D7760" w14:textId="4695BB81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1FA775D8" w14:textId="2673A8E4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497731EF" w14:textId="76C7FA9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</w:tr>
      <w:tr w:rsidR="78CBDF30" w:rsidTr="78CBDF30" w14:paraId="321866A2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137F5C8B" w14:textId="26852F5E">
            <w:pPr>
              <w:spacing w:before="0" w:beforeAutospacing="off" w:after="0" w:afterAutospacing="off"/>
            </w:pPr>
            <w:r w:rsidR="78CBDF30">
              <w:rPr/>
              <w:t>Custom workflow flexibility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01B49D26" w14:textId="502C14A3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21B4EE4E" w14:textId="53B81F14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7240D705" w14:textId="38D7F55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62067AAE" w14:textId="00F9D220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7D42EF7E" w14:textId="0111A966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0590F05B" w14:textId="73923657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0CB3138A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5DBB9FD4" w14:textId="54A1C7E5">
            <w:pPr>
              <w:spacing w:before="0" w:beforeAutospacing="off" w:after="0" w:afterAutospacing="off"/>
            </w:pPr>
            <w:r w:rsidR="78CBDF30">
              <w:rPr/>
              <w:t>Scheduling integration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1B34ADF7" w14:textId="1E1E0DB9">
            <w:pPr>
              <w:spacing w:before="0" w:beforeAutospacing="off" w:after="0" w:afterAutospacing="off"/>
            </w:pPr>
            <w:r w:rsidR="78CBDF30">
              <w:rPr/>
              <w:t>⚠️ (add)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286354CC" w14:textId="09B34150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140B21EC" w14:textId="3E26FF1B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31D18FA0" w14:textId="4A5FB7A4">
            <w:pPr>
              <w:spacing w:before="0" w:beforeAutospacing="off" w:after="0" w:afterAutospacing="off"/>
            </w:pPr>
            <w:r w:rsidR="78CBDF30">
              <w:rPr/>
              <w:t>✅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5EA160AC" w14:textId="4A19B445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667AA27F" w14:textId="469F9BF8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3953A33D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5BFFBE29" w14:textId="3038E90D">
            <w:pPr>
              <w:spacing w:before="0" w:beforeAutospacing="off" w:after="0" w:afterAutospacing="off"/>
            </w:pPr>
            <w:r w:rsidR="78CBDF30">
              <w:rPr/>
              <w:t>All-in-one platform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6EF71235" w14:textId="2C886046">
            <w:pPr>
              <w:spacing w:before="0" w:beforeAutospacing="off" w:after="0" w:afterAutospacing="off"/>
            </w:pPr>
            <w:r w:rsidR="78CBDF30">
              <w:rPr/>
              <w:t>✅ (core USP)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7A1EE4CB" w14:textId="56FA6333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1D97A19F" w14:textId="21F78418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7115F14E" w14:textId="1EE8395D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2BA036E0" w14:textId="662519D6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6950D2A3" w14:textId="34D20C85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  <w:tr w:rsidR="78CBDF30" w:rsidTr="78CBDF30" w14:paraId="43400D2D">
        <w:trPr>
          <w:trHeight w:val="300"/>
        </w:trPr>
        <w:tc>
          <w:tcPr>
            <w:tcW w:w="3359" w:type="dxa"/>
            <w:tcMar/>
            <w:vAlign w:val="center"/>
          </w:tcPr>
          <w:p w:rsidR="78CBDF30" w:rsidP="78CBDF30" w:rsidRDefault="78CBDF30" w14:paraId="44144E55" w14:textId="4B25396F">
            <w:pPr>
              <w:spacing w:before="0" w:beforeAutospacing="off" w:after="0" w:afterAutospacing="off"/>
            </w:pPr>
            <w:r w:rsidR="78CBDF30">
              <w:rPr/>
              <w:t>Operational intelligence dashboard</w:t>
            </w:r>
          </w:p>
        </w:tc>
        <w:tc>
          <w:tcPr>
            <w:tcW w:w="2067" w:type="dxa"/>
            <w:tcMar/>
            <w:vAlign w:val="center"/>
          </w:tcPr>
          <w:p w:rsidR="78CBDF30" w:rsidP="78CBDF30" w:rsidRDefault="78CBDF30" w14:paraId="2075B8A0" w14:textId="34CE2B7B">
            <w:pPr>
              <w:spacing w:before="0" w:beforeAutospacing="off" w:after="0" w:afterAutospacing="off"/>
            </w:pPr>
            <w:r w:rsidR="78CBDF30">
              <w:rPr/>
              <w:t>✅ (unique)</w:t>
            </w:r>
          </w:p>
        </w:tc>
        <w:tc>
          <w:tcPr>
            <w:tcW w:w="694" w:type="dxa"/>
            <w:tcMar/>
            <w:vAlign w:val="center"/>
          </w:tcPr>
          <w:p w:rsidR="78CBDF30" w:rsidP="78CBDF30" w:rsidRDefault="78CBDF30" w14:paraId="1919983C" w14:textId="605B7FDD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355" w:type="dxa"/>
            <w:tcMar/>
            <w:vAlign w:val="center"/>
          </w:tcPr>
          <w:p w:rsidR="78CBDF30" w:rsidP="78CBDF30" w:rsidRDefault="78CBDF30" w14:paraId="7C5F37E0" w14:textId="1A39DAAC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853" w:type="dxa"/>
            <w:tcMar/>
            <w:vAlign w:val="center"/>
          </w:tcPr>
          <w:p w:rsidR="78CBDF30" w:rsidP="78CBDF30" w:rsidRDefault="78CBDF30" w14:paraId="28FA0F39" w14:textId="0ECFD8DD">
            <w:pPr>
              <w:spacing w:before="0" w:beforeAutospacing="off" w:after="0" w:afterAutospacing="off"/>
            </w:pPr>
            <w:r w:rsidR="78CBDF30">
              <w:rPr/>
              <w:t>❌</w:t>
            </w:r>
          </w:p>
        </w:tc>
        <w:tc>
          <w:tcPr>
            <w:tcW w:w="1014" w:type="dxa"/>
            <w:tcMar/>
            <w:vAlign w:val="center"/>
          </w:tcPr>
          <w:p w:rsidR="78CBDF30" w:rsidP="78CBDF30" w:rsidRDefault="78CBDF30" w14:paraId="67F313DB" w14:textId="74C9FEE5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  <w:tc>
          <w:tcPr>
            <w:tcW w:w="889" w:type="dxa"/>
            <w:tcMar/>
            <w:vAlign w:val="center"/>
          </w:tcPr>
          <w:p w:rsidR="78CBDF30" w:rsidP="78CBDF30" w:rsidRDefault="78CBDF30" w14:paraId="73157A21" w14:textId="30FCE07F">
            <w:pPr>
              <w:spacing w:before="0" w:beforeAutospacing="off" w:after="0" w:afterAutospacing="off"/>
            </w:pPr>
            <w:r w:rsidR="78CBDF30">
              <w:rPr/>
              <w:t>⚠️</w:t>
            </w:r>
          </w:p>
        </w:tc>
      </w:tr>
    </w:tbl>
    <w:p w:rsidR="78CBDF30" w:rsidRDefault="78CBDF30" w14:paraId="22D8DF30" w14:textId="5FF07EBD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60CE17"/>
    <w:rsid w:val="0048CE18"/>
    <w:rsid w:val="05E38743"/>
    <w:rsid w:val="0D73C43C"/>
    <w:rsid w:val="0D73C43C"/>
    <w:rsid w:val="1A231FAC"/>
    <w:rsid w:val="2F6BF1BB"/>
    <w:rsid w:val="346B06A6"/>
    <w:rsid w:val="36C47C28"/>
    <w:rsid w:val="448F1396"/>
    <w:rsid w:val="45F7B601"/>
    <w:rsid w:val="5960CE17"/>
    <w:rsid w:val="59F1C87C"/>
    <w:rsid w:val="639D54FB"/>
    <w:rsid w:val="6816E79F"/>
    <w:rsid w:val="755D7420"/>
    <w:rsid w:val="78CBD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4D20"/>
  <w15:chartTrackingRefBased/>
  <w15:docId w15:val="{BFF7A97D-1EB1-48D3-B6A1-DB17F07C16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BF5C1B60-1DDE-40BF-BD93-3F464F5EE5F7}"/>
</file>

<file path=customXml/itemProps2.xml><?xml version="1.0" encoding="utf-8"?>
<ds:datastoreItem xmlns:ds="http://schemas.openxmlformats.org/officeDocument/2006/customXml" ds:itemID="{E1EA631C-E6C1-4E99-9811-C24738B67E10}"/>
</file>

<file path=customXml/itemProps3.xml><?xml version="1.0" encoding="utf-8"?>
<ds:datastoreItem xmlns:ds="http://schemas.openxmlformats.org/officeDocument/2006/customXml" ds:itemID="{53D6A93D-2C03-4C4E-BACB-46BB2F64FA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2026-04-14T16:41:53.0000000Z</dcterms:created>
  <dcterms:modified xsi:type="dcterms:W3CDTF">2026-04-15T02:57:23.3263609Z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